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9DCE" w14:textId="77777777" w:rsidR="00AB4B13" w:rsidRPr="00057FFC" w:rsidRDefault="009F725F" w:rsidP="00B25C17">
      <w:pPr>
        <w:pStyle w:val="Style"/>
        <w:shd w:val="clear" w:color="auto" w:fill="FFFFFF"/>
        <w:ind w:left="498"/>
        <w:rPr>
          <w:b/>
          <w:color w:val="29282B"/>
          <w:sz w:val="39"/>
          <w:szCs w:val="39"/>
        </w:rPr>
      </w:pPr>
      <w:r w:rsidRPr="00057FFC">
        <w:rPr>
          <w:b/>
          <w:color w:val="29282B"/>
          <w:sz w:val="39"/>
          <w:szCs w:val="39"/>
        </w:rPr>
        <w:t>NEWBE</w:t>
      </w:r>
      <w:r w:rsidR="001B71A9">
        <w:rPr>
          <w:b/>
          <w:color w:val="29282B"/>
          <w:sz w:val="39"/>
          <w:szCs w:val="39"/>
        </w:rPr>
        <w:t>RRY COMMUNITY SERVICES DISTRICT</w:t>
      </w:r>
    </w:p>
    <w:p w14:paraId="75F296D0" w14:textId="77777777" w:rsidR="000A15B0" w:rsidRDefault="000A15B0" w:rsidP="00F85408">
      <w:pPr>
        <w:pStyle w:val="Style"/>
        <w:shd w:val="clear" w:color="auto" w:fill="FFFFFF"/>
        <w:spacing w:after="120"/>
        <w:ind w:left="954"/>
        <w:jc w:val="right"/>
        <w:rPr>
          <w:color w:val="29282B"/>
          <w:sz w:val="22"/>
          <w:szCs w:val="22"/>
        </w:rPr>
      </w:pPr>
      <w:r>
        <w:rPr>
          <w:color w:val="29282B"/>
          <w:sz w:val="22"/>
          <w:szCs w:val="22"/>
        </w:rPr>
        <w:t>Established 1958</w:t>
      </w:r>
    </w:p>
    <w:p w14:paraId="7690A57E" w14:textId="74C96D98" w:rsidR="00837D40" w:rsidRDefault="00345FB3" w:rsidP="00B25C17">
      <w:pPr>
        <w:pStyle w:val="Style"/>
        <w:shd w:val="clear" w:color="auto" w:fill="FFFFFF"/>
        <w:spacing w:after="240"/>
        <w:ind w:left="4569" w:hanging="4569"/>
        <w:jc w:val="center"/>
        <w:rPr>
          <w:rFonts w:ascii="Arial" w:hAnsi="Arial" w:cs="Arial"/>
          <w:color w:val="29282B"/>
          <w:sz w:val="22"/>
          <w:szCs w:val="22"/>
        </w:rPr>
      </w:pPr>
      <w:r>
        <w:rPr>
          <w:rFonts w:ascii="Arial" w:hAnsi="Arial" w:cs="Arial"/>
          <w:color w:val="29282B"/>
          <w:sz w:val="32"/>
          <w:szCs w:val="22"/>
        </w:rPr>
        <w:t xml:space="preserve">Draft </w:t>
      </w:r>
      <w:r w:rsidR="00837D40" w:rsidRPr="0027209F">
        <w:rPr>
          <w:rFonts w:ascii="Arial" w:hAnsi="Arial" w:cs="Arial"/>
          <w:color w:val="29282B"/>
          <w:sz w:val="32"/>
          <w:szCs w:val="22"/>
        </w:rPr>
        <w:t xml:space="preserve">Minutes </w:t>
      </w:r>
      <w:r w:rsidR="00837D40" w:rsidRPr="009F620A">
        <w:rPr>
          <w:rFonts w:ascii="Arial" w:hAnsi="Arial" w:cs="Arial"/>
          <w:color w:val="29282B"/>
          <w:sz w:val="22"/>
          <w:szCs w:val="22"/>
        </w:rPr>
        <w:t>of the</w:t>
      </w:r>
      <w:r w:rsidR="00837D40" w:rsidRPr="0027209F">
        <w:rPr>
          <w:rFonts w:ascii="Arial" w:hAnsi="Arial" w:cs="Arial"/>
          <w:color w:val="29282B"/>
          <w:sz w:val="32"/>
          <w:szCs w:val="22"/>
        </w:rPr>
        <w:t xml:space="preserve"> </w:t>
      </w:r>
      <w:r w:rsidR="001F7D87">
        <w:rPr>
          <w:rFonts w:ascii="Arial" w:hAnsi="Arial" w:cs="Arial"/>
          <w:color w:val="29282B"/>
          <w:sz w:val="32"/>
          <w:szCs w:val="22"/>
        </w:rPr>
        <w:t>Special</w:t>
      </w:r>
      <w:r w:rsidR="00837D40" w:rsidRPr="0027209F">
        <w:rPr>
          <w:rFonts w:ascii="Arial" w:hAnsi="Arial" w:cs="Arial"/>
          <w:color w:val="29282B"/>
          <w:sz w:val="32"/>
          <w:szCs w:val="22"/>
        </w:rPr>
        <w:t xml:space="preserve"> Meeting </w:t>
      </w:r>
      <w:r w:rsidR="00837D40" w:rsidRPr="009F620A">
        <w:rPr>
          <w:rFonts w:ascii="Arial" w:hAnsi="Arial" w:cs="Arial"/>
          <w:color w:val="29282B"/>
          <w:sz w:val="22"/>
          <w:szCs w:val="22"/>
        </w:rPr>
        <w:t>of</w:t>
      </w:r>
      <w:r w:rsidR="00837D40" w:rsidRPr="0027209F">
        <w:rPr>
          <w:rFonts w:ascii="Arial" w:hAnsi="Arial" w:cs="Arial"/>
          <w:color w:val="29282B"/>
          <w:sz w:val="32"/>
          <w:szCs w:val="22"/>
        </w:rPr>
        <w:t xml:space="preserve"> </w:t>
      </w:r>
      <w:r w:rsidR="001F7D87">
        <w:rPr>
          <w:rFonts w:ascii="Arial" w:hAnsi="Arial" w:cs="Arial"/>
          <w:color w:val="29282B"/>
          <w:sz w:val="32"/>
          <w:szCs w:val="22"/>
        </w:rPr>
        <w:t>January 5, 2024</w:t>
      </w:r>
      <w:r w:rsidR="00837D40" w:rsidRPr="00875659">
        <w:rPr>
          <w:rFonts w:ascii="Arial" w:hAnsi="Arial" w:cs="Arial"/>
          <w:color w:val="29282B"/>
          <w:sz w:val="22"/>
          <w:szCs w:val="22"/>
        </w:rPr>
        <w:t xml:space="preserve">, AT </w:t>
      </w:r>
      <w:r w:rsidR="001F7D87">
        <w:rPr>
          <w:rFonts w:ascii="Arial" w:hAnsi="Arial" w:cs="Arial"/>
          <w:color w:val="29282B"/>
          <w:sz w:val="32"/>
          <w:szCs w:val="22"/>
        </w:rPr>
        <w:t>2</w:t>
      </w:r>
      <w:r w:rsidR="00837D40" w:rsidRPr="00837D40">
        <w:rPr>
          <w:rFonts w:ascii="Arial" w:hAnsi="Arial" w:cs="Arial"/>
          <w:color w:val="29282B"/>
          <w:sz w:val="32"/>
          <w:szCs w:val="22"/>
        </w:rPr>
        <w:t>:00 P.M.</w:t>
      </w:r>
    </w:p>
    <w:p w14:paraId="2629BD66" w14:textId="14C500B2" w:rsidR="00837D40" w:rsidRDefault="00837D40" w:rsidP="00837D40">
      <w:pPr>
        <w:pStyle w:val="Style"/>
        <w:shd w:val="clear" w:color="auto" w:fill="FFFFFF"/>
        <w:spacing w:before="120" w:after="120" w:line="249" w:lineRule="exact"/>
        <w:ind w:left="383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After an invocation by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Robert Shaw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 the meeting was called to order at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2:01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pm by Board President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Deel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.  Pledge of Allegiance was led by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Director Matson</w:t>
      </w:r>
      <w:r>
        <w:rPr>
          <w:rFonts w:ascii="Arial" w:hAnsi="Arial" w:cs="Arial"/>
          <w:color w:val="29282B"/>
          <w:w w:val="106"/>
          <w:sz w:val="23"/>
          <w:szCs w:val="23"/>
        </w:rPr>
        <w:t>.</w:t>
      </w:r>
    </w:p>
    <w:p w14:paraId="2A53B7D1" w14:textId="20EACE00" w:rsidR="00EC29CB" w:rsidRDefault="00EC29CB" w:rsidP="00EC29CB">
      <w:pPr>
        <w:pStyle w:val="Style"/>
        <w:shd w:val="clear" w:color="auto" w:fill="FFFFFF"/>
        <w:spacing w:before="120" w:after="120"/>
        <w:ind w:left="1814" w:hanging="1440"/>
        <w:rPr>
          <w:rFonts w:ascii="Arial" w:hAnsi="Arial" w:cs="Arial"/>
          <w:color w:val="030306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Present </w:t>
      </w:r>
      <w:proofErr w:type="gramStart"/>
      <w:r>
        <w:rPr>
          <w:rFonts w:ascii="Arial" w:hAnsi="Arial" w:cs="Arial"/>
          <w:color w:val="29282B"/>
          <w:w w:val="106"/>
          <w:sz w:val="23"/>
          <w:szCs w:val="23"/>
        </w:rPr>
        <w:t>were:</w:t>
      </w:r>
      <w:proofErr w:type="gramEnd"/>
      <w:r>
        <w:rPr>
          <w:rFonts w:ascii="Arial" w:hAnsi="Arial" w:cs="Arial"/>
          <w:color w:val="29282B"/>
          <w:w w:val="106"/>
          <w:sz w:val="23"/>
          <w:szCs w:val="23"/>
        </w:rPr>
        <w:tab/>
      </w:r>
      <w:r>
        <w:rPr>
          <w:rFonts w:ascii="Arial" w:hAnsi="Arial" w:cs="Arial"/>
          <w:color w:val="030306"/>
          <w:w w:val="106"/>
          <w:sz w:val="23"/>
          <w:szCs w:val="23"/>
        </w:rPr>
        <w:t>Directors Deel,</w:t>
      </w:r>
      <w:r w:rsidR="001F7D87">
        <w:rPr>
          <w:rFonts w:ascii="Arial" w:hAnsi="Arial" w:cs="Arial"/>
          <w:color w:val="030306"/>
          <w:w w:val="106"/>
          <w:sz w:val="23"/>
          <w:szCs w:val="23"/>
        </w:rPr>
        <w:t xml:space="preserve"> Matson, </w:t>
      </w:r>
      <w:r>
        <w:rPr>
          <w:rFonts w:ascii="Arial" w:hAnsi="Arial" w:cs="Arial"/>
          <w:color w:val="030306"/>
          <w:w w:val="106"/>
          <w:sz w:val="23"/>
          <w:szCs w:val="23"/>
        </w:rPr>
        <w:t>Roberts, Springer, and Unger.</w:t>
      </w:r>
    </w:p>
    <w:p w14:paraId="68BF8485" w14:textId="64B86323" w:rsidR="00EC29CB" w:rsidRPr="00106DEA" w:rsidRDefault="00EC29CB" w:rsidP="00BC43CA">
      <w:pPr>
        <w:pStyle w:val="Style"/>
        <w:shd w:val="clear" w:color="auto" w:fill="FFFFFF"/>
        <w:spacing w:before="120" w:after="120"/>
        <w:ind w:left="2160" w:hanging="1786"/>
        <w:rPr>
          <w:rFonts w:ascii="Arial" w:hAnsi="Arial" w:cs="Arial"/>
          <w:color w:val="030306"/>
          <w:w w:val="106"/>
          <w:sz w:val="22"/>
          <w:szCs w:val="22"/>
        </w:rPr>
      </w:pPr>
      <w:r>
        <w:rPr>
          <w:rFonts w:ascii="Arial" w:hAnsi="Arial" w:cs="Arial"/>
          <w:color w:val="030306"/>
          <w:w w:val="106"/>
          <w:sz w:val="22"/>
          <w:szCs w:val="22"/>
        </w:rPr>
        <w:tab/>
      </w:r>
    </w:p>
    <w:p w14:paraId="164BD9FB" w14:textId="7B204424" w:rsidR="0065512E" w:rsidRDefault="0065512E" w:rsidP="00BC43CA">
      <w:pPr>
        <w:pStyle w:val="Style"/>
        <w:shd w:val="clear" w:color="auto" w:fill="FFFFFF"/>
        <w:spacing w:after="120"/>
        <w:ind w:left="2160" w:hanging="1786"/>
        <w:rPr>
          <w:rFonts w:ascii="Arial" w:hAnsi="Arial" w:cs="Arial"/>
          <w:color w:val="030306"/>
          <w:w w:val="106"/>
          <w:sz w:val="23"/>
          <w:szCs w:val="23"/>
        </w:rPr>
      </w:pPr>
      <w:r w:rsidRPr="00BB068A">
        <w:rPr>
          <w:rFonts w:ascii="Arial" w:hAnsi="Arial" w:cs="Arial"/>
          <w:b/>
          <w:color w:val="030306"/>
          <w:w w:val="106"/>
          <w:sz w:val="23"/>
          <w:szCs w:val="23"/>
        </w:rPr>
        <w:t>Also Present:</w:t>
      </w:r>
      <w:r>
        <w:rPr>
          <w:rFonts w:ascii="Arial" w:hAnsi="Arial" w:cs="Arial"/>
          <w:color w:val="030306"/>
          <w:w w:val="106"/>
          <w:sz w:val="23"/>
          <w:szCs w:val="23"/>
        </w:rPr>
        <w:tab/>
        <w:t>General Manager</w:t>
      </w:r>
      <w:r w:rsidR="00BC43CA">
        <w:rPr>
          <w:rFonts w:ascii="Arial" w:hAnsi="Arial" w:cs="Arial"/>
          <w:color w:val="030306"/>
          <w:w w:val="106"/>
          <w:sz w:val="23"/>
          <w:szCs w:val="23"/>
        </w:rPr>
        <w:t>/Treasurer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 Vanek; Fire Chief Lanier; Assistant Fire Chief Rogers</w:t>
      </w:r>
      <w:r w:rsidR="00EC29CB">
        <w:rPr>
          <w:rFonts w:ascii="Arial" w:hAnsi="Arial" w:cs="Arial"/>
          <w:color w:val="030306"/>
          <w:w w:val="106"/>
          <w:sz w:val="23"/>
          <w:szCs w:val="23"/>
        </w:rPr>
        <w:t>,</w:t>
      </w:r>
      <w:r w:rsidR="001F7D87">
        <w:rPr>
          <w:rFonts w:ascii="Arial" w:hAnsi="Arial" w:cs="Arial"/>
          <w:color w:val="030306"/>
          <w:w w:val="106"/>
          <w:sz w:val="23"/>
          <w:szCs w:val="23"/>
        </w:rPr>
        <w:t xml:space="preserve"> District Secretary Hall,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 </w:t>
      </w:r>
      <w:r w:rsidR="00EC29CB">
        <w:rPr>
          <w:rFonts w:ascii="Arial" w:hAnsi="Arial" w:cs="Arial"/>
          <w:color w:val="030306"/>
          <w:w w:val="106"/>
          <w:sz w:val="23"/>
          <w:szCs w:val="23"/>
        </w:rPr>
        <w:t>Engineer Lanier</w:t>
      </w:r>
      <w:r w:rsidR="00851C19">
        <w:rPr>
          <w:rFonts w:ascii="Arial" w:hAnsi="Arial" w:cs="Arial"/>
          <w:color w:val="030306"/>
          <w:w w:val="106"/>
          <w:sz w:val="23"/>
          <w:szCs w:val="23"/>
        </w:rPr>
        <w:t xml:space="preserve">, </w:t>
      </w:r>
      <w:r>
        <w:rPr>
          <w:rFonts w:ascii="Arial" w:hAnsi="Arial" w:cs="Arial"/>
          <w:color w:val="030306"/>
          <w:w w:val="106"/>
          <w:sz w:val="23"/>
          <w:szCs w:val="23"/>
        </w:rPr>
        <w:t>and members of the Public.</w:t>
      </w:r>
    </w:p>
    <w:p w14:paraId="5C8570C3" w14:textId="3F883E4C" w:rsidR="00AB4B13" w:rsidRDefault="000A15B0" w:rsidP="000873C5">
      <w:pPr>
        <w:pStyle w:val="Style"/>
        <w:numPr>
          <w:ilvl w:val="0"/>
          <w:numId w:val="25"/>
        </w:numPr>
        <w:shd w:val="clear" w:color="auto" w:fill="FFFFFF"/>
        <w:spacing w:after="120"/>
        <w:rPr>
          <w:rFonts w:ascii="Arial" w:hAnsi="Arial" w:cs="Arial"/>
          <w:b/>
          <w:color w:val="29282B"/>
          <w:w w:val="106"/>
          <w:sz w:val="23"/>
          <w:szCs w:val="23"/>
        </w:rPr>
      </w:pPr>
      <w:r w:rsidRPr="000428F3">
        <w:rPr>
          <w:rFonts w:ascii="Arial" w:hAnsi="Arial" w:cs="Arial"/>
          <w:b/>
          <w:color w:val="29282B"/>
          <w:w w:val="106"/>
          <w:sz w:val="23"/>
          <w:szCs w:val="23"/>
        </w:rPr>
        <w:t>Approval of Agenda</w:t>
      </w:r>
    </w:p>
    <w:p w14:paraId="336FC9EA" w14:textId="6104552D" w:rsidR="00762E8C" w:rsidRPr="00CA3978" w:rsidRDefault="00762E8C" w:rsidP="00BB068A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Motion by Director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Matson</w:t>
      </w:r>
      <w:r w:rsidR="00EC29CB">
        <w:rPr>
          <w:rFonts w:ascii="Arial" w:hAnsi="Arial" w:cs="Arial"/>
          <w:color w:val="29282B"/>
          <w:w w:val="106"/>
          <w:sz w:val="23"/>
          <w:szCs w:val="23"/>
        </w:rPr>
        <w:t xml:space="preserve"> and 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2</w:t>
      </w:r>
      <w:r w:rsidRPr="00CA3978">
        <w:rPr>
          <w:rFonts w:ascii="Arial" w:hAnsi="Arial" w:cs="Arial"/>
          <w:color w:val="29282B"/>
          <w:w w:val="106"/>
          <w:sz w:val="23"/>
          <w:szCs w:val="23"/>
          <w:vertAlign w:val="superscript"/>
        </w:rPr>
        <w:t>nd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 by Director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Roberts</w:t>
      </w:r>
      <w:r w:rsidR="00EC29CB">
        <w:rPr>
          <w:rFonts w:ascii="Arial" w:hAnsi="Arial" w:cs="Arial"/>
          <w:color w:val="29282B"/>
          <w:w w:val="106"/>
          <w:sz w:val="23"/>
          <w:szCs w:val="23"/>
        </w:rPr>
        <w:t xml:space="preserve"> to accept the agenda as </w:t>
      </w:r>
      <w:r w:rsidR="001F7D87">
        <w:rPr>
          <w:rFonts w:ascii="Arial" w:hAnsi="Arial" w:cs="Arial"/>
          <w:color w:val="29282B"/>
          <w:w w:val="106"/>
          <w:sz w:val="23"/>
          <w:szCs w:val="23"/>
        </w:rPr>
        <w:t>presented.</w:t>
      </w:r>
    </w:p>
    <w:p w14:paraId="62A1E9C7" w14:textId="77777777" w:rsidR="00762E8C" w:rsidRPr="00CA3978" w:rsidRDefault="00762E8C" w:rsidP="00BB068A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EC29CB"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14:paraId="789253FA" w14:textId="77777777" w:rsidR="00762E8C" w:rsidRDefault="00762E8C" w:rsidP="00B25C17">
      <w:pPr>
        <w:pStyle w:val="Style"/>
        <w:shd w:val="clear" w:color="auto" w:fill="FFFFFF"/>
        <w:ind w:left="1080" w:firstLine="36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EC29CB"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</w:p>
    <w:p w14:paraId="20AC921C" w14:textId="77777777" w:rsidR="00762E8C" w:rsidRDefault="00762E8C" w:rsidP="00B25C17">
      <w:pPr>
        <w:pStyle w:val="Style"/>
        <w:shd w:val="clear" w:color="auto" w:fill="FFFFFF"/>
        <w:ind w:left="720" w:firstLine="720"/>
        <w:rPr>
          <w:rFonts w:ascii="Arial" w:hAnsi="Arial" w:cs="Arial"/>
          <w:color w:val="030306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 xml:space="preserve">Absent: 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EC29CB"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</w:p>
    <w:p w14:paraId="176E126B" w14:textId="77777777" w:rsidR="00762E8C" w:rsidRPr="00CA3978" w:rsidRDefault="00762E8C" w:rsidP="00762E8C">
      <w:pPr>
        <w:pStyle w:val="Style"/>
        <w:shd w:val="clear" w:color="auto" w:fill="FFFFFF"/>
        <w:spacing w:after="120"/>
        <w:ind w:left="1080" w:firstLine="36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14:paraId="61FCD4AF" w14:textId="5540E6D0" w:rsidR="00AB4B13" w:rsidRPr="001F7D87" w:rsidRDefault="000428F3" w:rsidP="000873C5">
      <w:pPr>
        <w:pStyle w:val="Style"/>
        <w:numPr>
          <w:ilvl w:val="0"/>
          <w:numId w:val="25"/>
        </w:numPr>
        <w:shd w:val="clear" w:color="auto" w:fill="FFFFFF"/>
        <w:spacing w:after="120"/>
        <w:rPr>
          <w:rFonts w:ascii="Arial" w:hAnsi="Arial" w:cs="Arial"/>
          <w:b/>
          <w:color w:val="29282B"/>
          <w:w w:val="106"/>
          <w:sz w:val="23"/>
          <w:szCs w:val="23"/>
        </w:rPr>
      </w:pPr>
      <w:r w:rsidRPr="001F7D87">
        <w:rPr>
          <w:rFonts w:ascii="Arial" w:hAnsi="Arial" w:cs="Arial"/>
          <w:b/>
          <w:color w:val="29282B"/>
          <w:w w:val="106"/>
          <w:sz w:val="23"/>
          <w:szCs w:val="23"/>
        </w:rPr>
        <w:t>Public Comments:</w:t>
      </w:r>
      <w:r w:rsidRPr="001F7D87">
        <w:rPr>
          <w:rFonts w:ascii="Arial" w:hAnsi="Arial" w:cs="Arial"/>
          <w:color w:val="29282B"/>
          <w:w w:val="106"/>
          <w:sz w:val="23"/>
          <w:szCs w:val="23"/>
        </w:rPr>
        <w:t xml:space="preserve">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Anyone wishing to address any matter pertaining to District business listed on the agenda or not, may do </w:t>
      </w:r>
      <w:r w:rsidRPr="001F7D87">
        <w:rPr>
          <w:rFonts w:ascii="Arial" w:hAnsi="Arial" w:cs="Arial"/>
          <w:color w:val="29282B"/>
          <w:w w:val="107"/>
          <w:sz w:val="19"/>
          <w:szCs w:val="19"/>
        </w:rPr>
        <w:t xml:space="preserve">so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at this time. However, the Board </w:t>
      </w:r>
      <w:r w:rsidRPr="001F7D87">
        <w:rPr>
          <w:rFonts w:ascii="Arial" w:hAnsi="Arial" w:cs="Arial"/>
          <w:color w:val="29282B"/>
          <w:w w:val="107"/>
          <w:sz w:val="19"/>
          <w:szCs w:val="19"/>
        </w:rPr>
        <w:t xml:space="preserve">of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Directors may not </w:t>
      </w:r>
      <w:proofErr w:type="gramStart"/>
      <w:r w:rsidRPr="001F7D87">
        <w:rPr>
          <w:rFonts w:ascii="Arial" w:hAnsi="Arial" w:cs="Arial"/>
          <w:i/>
          <w:iCs/>
          <w:color w:val="29282B"/>
          <w:sz w:val="19"/>
          <w:szCs w:val="19"/>
        </w:rPr>
        <w:t>take action</w:t>
      </w:r>
      <w:proofErr w:type="gramEnd"/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 on items that are not on the agenda. The public comment period may be limited to three </w:t>
      </w:r>
      <w:r w:rsidRPr="001F7D87">
        <w:rPr>
          <w:color w:val="29282B"/>
          <w:sz w:val="18"/>
          <w:szCs w:val="18"/>
        </w:rPr>
        <w:t xml:space="preserve">(3)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minutes per person. Any member may speak on any agenda item at the time the agenda item </w:t>
      </w:r>
      <w:r w:rsidRPr="001F7D87">
        <w:rPr>
          <w:rFonts w:ascii="Arial" w:hAnsi="Arial" w:cs="Arial"/>
          <w:color w:val="29282B"/>
          <w:w w:val="107"/>
          <w:sz w:val="19"/>
          <w:szCs w:val="19"/>
        </w:rPr>
        <w:t xml:space="preserve">is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 xml:space="preserve">discussed by the Board </w:t>
      </w:r>
      <w:r w:rsidRPr="001F7D87">
        <w:rPr>
          <w:rFonts w:ascii="Arial" w:hAnsi="Arial" w:cs="Arial"/>
          <w:color w:val="29282B"/>
          <w:w w:val="107"/>
          <w:sz w:val="19"/>
          <w:szCs w:val="19"/>
        </w:rPr>
        <w:t xml:space="preserve">of 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>Directors.  (</w:t>
      </w:r>
      <w:r w:rsidR="00CE4EC3" w:rsidRPr="001F7D87">
        <w:rPr>
          <w:rFonts w:ascii="Arial" w:hAnsi="Arial" w:cs="Arial"/>
          <w:b/>
          <w:i/>
          <w:iCs/>
          <w:color w:val="29282B"/>
          <w:sz w:val="19"/>
          <w:szCs w:val="19"/>
        </w:rPr>
        <w:t>Comments will</w:t>
      </w:r>
      <w:r w:rsidRPr="001F7D87">
        <w:rPr>
          <w:rFonts w:ascii="Arial" w:hAnsi="Arial" w:cs="Arial"/>
          <w:b/>
          <w:i/>
          <w:iCs/>
          <w:color w:val="29282B"/>
          <w:sz w:val="19"/>
          <w:szCs w:val="19"/>
        </w:rPr>
        <w:t xml:space="preserve"> be included in the Supporting Documents if written Reports are submitted to the GM or Acting Secretary</w:t>
      </w:r>
      <w:r w:rsidR="00CE4EC3" w:rsidRPr="001F7D87">
        <w:rPr>
          <w:rFonts w:ascii="Arial" w:hAnsi="Arial" w:cs="Arial"/>
          <w:b/>
          <w:i/>
          <w:iCs/>
          <w:color w:val="29282B"/>
          <w:sz w:val="19"/>
          <w:szCs w:val="19"/>
        </w:rPr>
        <w:t xml:space="preserve"> by</w:t>
      </w:r>
      <w:r w:rsidR="003228FE" w:rsidRPr="001F7D87">
        <w:rPr>
          <w:rFonts w:ascii="Arial" w:hAnsi="Arial" w:cs="Arial"/>
          <w:b/>
          <w:i/>
          <w:iCs/>
          <w:color w:val="29282B"/>
          <w:sz w:val="19"/>
          <w:szCs w:val="19"/>
        </w:rPr>
        <w:t xml:space="preserve"> or at</w:t>
      </w:r>
      <w:r w:rsidR="00CE4EC3" w:rsidRPr="001F7D87">
        <w:rPr>
          <w:rFonts w:ascii="Arial" w:hAnsi="Arial" w:cs="Arial"/>
          <w:b/>
          <w:i/>
          <w:iCs/>
          <w:color w:val="29282B"/>
          <w:sz w:val="19"/>
          <w:szCs w:val="19"/>
        </w:rPr>
        <w:t xml:space="preserve"> meeting time</w:t>
      </w:r>
      <w:r w:rsidRPr="001F7D87">
        <w:rPr>
          <w:rFonts w:ascii="Arial" w:hAnsi="Arial" w:cs="Arial"/>
          <w:i/>
          <w:iCs/>
          <w:color w:val="29282B"/>
          <w:sz w:val="19"/>
          <w:szCs w:val="19"/>
        </w:rPr>
        <w:t>)</w:t>
      </w:r>
      <w:r w:rsidR="00CE4EC3" w:rsidRPr="001F7D87">
        <w:rPr>
          <w:rFonts w:ascii="Arial" w:hAnsi="Arial" w:cs="Arial"/>
          <w:i/>
          <w:iCs/>
          <w:color w:val="29282B"/>
          <w:sz w:val="19"/>
          <w:szCs w:val="19"/>
        </w:rPr>
        <w:t>.</w:t>
      </w:r>
    </w:p>
    <w:p w14:paraId="0391178E" w14:textId="77777777" w:rsidR="001F7D87" w:rsidRDefault="001F7D87" w:rsidP="001F7D87">
      <w:pPr>
        <w:pStyle w:val="Style"/>
        <w:shd w:val="clear" w:color="auto" w:fill="FFFFFF"/>
        <w:spacing w:after="120"/>
        <w:ind w:firstLine="360"/>
        <w:rPr>
          <w:rFonts w:asciiTheme="majorHAnsi" w:hAnsiTheme="majorHAnsi" w:cs="Arial"/>
          <w:w w:val="106"/>
          <w:sz w:val="23"/>
          <w:szCs w:val="23"/>
        </w:rPr>
      </w:pPr>
    </w:p>
    <w:p w14:paraId="4716CAC7" w14:textId="44844DD1" w:rsidR="00AB4B13" w:rsidRDefault="009F725F" w:rsidP="000873C5">
      <w:pPr>
        <w:pStyle w:val="Style"/>
        <w:widowControl/>
        <w:numPr>
          <w:ilvl w:val="0"/>
          <w:numId w:val="25"/>
        </w:numPr>
        <w:shd w:val="clear" w:color="auto" w:fill="FFFFFF"/>
        <w:spacing w:after="120"/>
        <w:rPr>
          <w:rFonts w:ascii="Arial" w:hAnsi="Arial" w:cs="Arial"/>
          <w:b/>
          <w:color w:val="29282B"/>
          <w:w w:val="106"/>
          <w:szCs w:val="23"/>
        </w:rPr>
      </w:pPr>
      <w:r w:rsidRPr="00BD63B1">
        <w:rPr>
          <w:rFonts w:ascii="Arial" w:hAnsi="Arial" w:cs="Arial"/>
          <w:b/>
          <w:color w:val="29282B"/>
          <w:w w:val="106"/>
          <w:szCs w:val="23"/>
        </w:rPr>
        <w:t xml:space="preserve">Agenda Items- </w:t>
      </w:r>
      <w:r w:rsidR="00B56C91" w:rsidRPr="00BD63B1">
        <w:rPr>
          <w:rFonts w:ascii="Arial" w:hAnsi="Arial" w:cs="Arial"/>
          <w:b/>
          <w:color w:val="29282B"/>
          <w:w w:val="106"/>
          <w:szCs w:val="23"/>
        </w:rPr>
        <w:t>Discussion/Possible Action</w:t>
      </w:r>
    </w:p>
    <w:p w14:paraId="6B6CA732" w14:textId="0DBEE11B" w:rsidR="000873C5" w:rsidRPr="000873C5" w:rsidRDefault="000873C5" w:rsidP="000873C5">
      <w:pPr>
        <w:pStyle w:val="Style"/>
        <w:widowControl/>
        <w:numPr>
          <w:ilvl w:val="0"/>
          <w:numId w:val="24"/>
        </w:numPr>
        <w:shd w:val="clear" w:color="auto" w:fill="FFFFFF"/>
        <w:spacing w:after="120"/>
        <w:rPr>
          <w:rFonts w:ascii="Arial" w:hAnsi="Arial" w:cs="Arial"/>
          <w:bCs/>
          <w:color w:val="29282B"/>
          <w:w w:val="106"/>
          <w:sz w:val="20"/>
          <w:szCs w:val="20"/>
        </w:rPr>
      </w:pPr>
      <w:r w:rsidRPr="000873C5">
        <w:rPr>
          <w:rFonts w:ascii="Arial" w:hAnsi="Arial" w:cs="Arial"/>
          <w:bCs/>
          <w:color w:val="29282B"/>
          <w:w w:val="106"/>
          <w:sz w:val="20"/>
          <w:szCs w:val="20"/>
        </w:rPr>
        <w:t>Review of Newberry CSD’s financial reports discussed, per review of Eide Bailly.</w:t>
      </w:r>
    </w:p>
    <w:p w14:paraId="230E8C8E" w14:textId="77777777" w:rsidR="000873C5" w:rsidRDefault="000873C5" w:rsidP="000873C5">
      <w:pPr>
        <w:pStyle w:val="Style"/>
        <w:shd w:val="clear" w:color="auto" w:fill="FFFFFF"/>
        <w:spacing w:after="120"/>
        <w:jc w:val="center"/>
        <w:rPr>
          <w:rFonts w:ascii="Arial" w:hAnsi="Arial" w:cs="Arial"/>
          <w:b/>
          <w:color w:val="29282B"/>
          <w:w w:val="106"/>
          <w:szCs w:val="23"/>
        </w:rPr>
      </w:pPr>
    </w:p>
    <w:p w14:paraId="158A6F77" w14:textId="54926644" w:rsidR="001F7D87" w:rsidRDefault="001F7D87" w:rsidP="000873C5">
      <w:pPr>
        <w:pStyle w:val="Style"/>
        <w:shd w:val="clear" w:color="auto" w:fill="FFFFFF"/>
        <w:spacing w:after="120"/>
        <w:jc w:val="center"/>
        <w:rPr>
          <w:rFonts w:asciiTheme="majorHAnsi" w:hAnsiTheme="majorHAnsi" w:cs="Arial"/>
          <w:b/>
          <w:bCs/>
          <w:w w:val="106"/>
          <w:sz w:val="23"/>
          <w:szCs w:val="23"/>
        </w:rPr>
      </w:pPr>
      <w:r w:rsidRPr="000873C5">
        <w:rPr>
          <w:rFonts w:asciiTheme="majorHAnsi" w:hAnsiTheme="majorHAnsi" w:cs="Arial"/>
          <w:b/>
          <w:bCs/>
          <w:w w:val="106"/>
          <w:sz w:val="23"/>
          <w:szCs w:val="23"/>
        </w:rPr>
        <w:t>Recess at 2:54pm Meeting called back to order at 3:01</w:t>
      </w:r>
      <w:proofErr w:type="gramStart"/>
      <w:r w:rsidRPr="000873C5">
        <w:rPr>
          <w:rFonts w:asciiTheme="majorHAnsi" w:hAnsiTheme="majorHAnsi" w:cs="Arial"/>
          <w:b/>
          <w:bCs/>
          <w:w w:val="106"/>
          <w:sz w:val="23"/>
          <w:szCs w:val="23"/>
        </w:rPr>
        <w:t xml:space="preserve">pm </w:t>
      </w:r>
      <w:r w:rsidR="000873C5" w:rsidRPr="000873C5">
        <w:rPr>
          <w:rFonts w:asciiTheme="majorHAnsi" w:hAnsiTheme="majorHAnsi" w:cs="Arial"/>
          <w:b/>
          <w:bCs/>
          <w:w w:val="106"/>
          <w:sz w:val="23"/>
          <w:szCs w:val="23"/>
        </w:rPr>
        <w:t>.</w:t>
      </w:r>
      <w:proofErr w:type="gramEnd"/>
      <w:r w:rsidR="000873C5" w:rsidRPr="000873C5">
        <w:rPr>
          <w:rFonts w:asciiTheme="majorHAnsi" w:hAnsiTheme="majorHAnsi" w:cs="Arial"/>
          <w:b/>
          <w:bCs/>
          <w:w w:val="106"/>
          <w:sz w:val="23"/>
          <w:szCs w:val="23"/>
        </w:rPr>
        <w:t xml:space="preserve"> </w:t>
      </w:r>
      <w:r w:rsidRPr="000873C5">
        <w:rPr>
          <w:rFonts w:asciiTheme="majorHAnsi" w:hAnsiTheme="majorHAnsi" w:cs="Arial"/>
          <w:b/>
          <w:bCs/>
          <w:w w:val="106"/>
          <w:sz w:val="23"/>
          <w:szCs w:val="23"/>
        </w:rPr>
        <w:t>All directors present.</w:t>
      </w:r>
    </w:p>
    <w:p w14:paraId="334219DE" w14:textId="77777777" w:rsidR="000873C5" w:rsidRPr="000873C5" w:rsidRDefault="000873C5" w:rsidP="000873C5">
      <w:pPr>
        <w:pStyle w:val="Style"/>
        <w:shd w:val="clear" w:color="auto" w:fill="FFFFFF"/>
        <w:spacing w:after="120"/>
        <w:jc w:val="center"/>
        <w:rPr>
          <w:rFonts w:asciiTheme="majorHAnsi" w:hAnsiTheme="majorHAnsi" w:cs="Arial"/>
          <w:b/>
          <w:bCs/>
          <w:w w:val="106"/>
          <w:sz w:val="23"/>
          <w:szCs w:val="23"/>
        </w:rPr>
      </w:pPr>
    </w:p>
    <w:p w14:paraId="1A526B65" w14:textId="290EE1F4" w:rsidR="008D685E" w:rsidRDefault="008D685E" w:rsidP="000873C5">
      <w:pPr>
        <w:pStyle w:val="Style"/>
        <w:widowControl/>
        <w:numPr>
          <w:ilvl w:val="0"/>
          <w:numId w:val="25"/>
        </w:numPr>
        <w:shd w:val="clear" w:color="auto" w:fill="FFFFFF"/>
        <w:spacing w:after="120"/>
        <w:rPr>
          <w:rFonts w:ascii="Arial" w:hAnsi="Arial" w:cs="Arial"/>
          <w:b/>
          <w:color w:val="29282B"/>
          <w:w w:val="106"/>
          <w:szCs w:val="23"/>
        </w:rPr>
      </w:pPr>
      <w:r w:rsidRPr="00852864">
        <w:rPr>
          <w:rFonts w:ascii="Arial" w:hAnsi="Arial" w:cs="Arial"/>
          <w:b/>
          <w:color w:val="29282B"/>
          <w:w w:val="106"/>
          <w:szCs w:val="23"/>
        </w:rPr>
        <w:t>Adjournment</w:t>
      </w:r>
    </w:p>
    <w:p w14:paraId="66EECF3D" w14:textId="690379CE" w:rsidR="009134B5" w:rsidRPr="00CA3978" w:rsidRDefault="009134B5" w:rsidP="009134B5">
      <w:pPr>
        <w:pStyle w:val="Style"/>
        <w:shd w:val="clear" w:color="auto" w:fill="FFFFFF"/>
        <w:spacing w:before="120" w:after="120" w:line="263" w:lineRule="exact"/>
        <w:ind w:left="36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Motion by Director </w:t>
      </w:r>
      <w:r w:rsidR="000873C5">
        <w:rPr>
          <w:rFonts w:ascii="Arial" w:hAnsi="Arial" w:cs="Arial"/>
          <w:color w:val="29282B"/>
          <w:w w:val="106"/>
          <w:sz w:val="23"/>
          <w:szCs w:val="23"/>
        </w:rPr>
        <w:t>Matson</w:t>
      </w:r>
      <w:r w:rsidR="00915587">
        <w:rPr>
          <w:rFonts w:ascii="Arial" w:hAnsi="Arial" w:cs="Arial"/>
          <w:color w:val="29282B"/>
          <w:w w:val="106"/>
          <w:sz w:val="23"/>
          <w:szCs w:val="23"/>
        </w:rPr>
        <w:t xml:space="preserve"> and 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2</w:t>
      </w:r>
      <w:r w:rsidRPr="00CA3978">
        <w:rPr>
          <w:rFonts w:ascii="Arial" w:hAnsi="Arial" w:cs="Arial"/>
          <w:color w:val="29282B"/>
          <w:w w:val="106"/>
          <w:sz w:val="23"/>
          <w:szCs w:val="23"/>
          <w:vertAlign w:val="superscript"/>
        </w:rPr>
        <w:t>nd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 by Director </w:t>
      </w:r>
      <w:r w:rsidR="00915587">
        <w:rPr>
          <w:rFonts w:ascii="Arial" w:hAnsi="Arial" w:cs="Arial"/>
          <w:color w:val="29282B"/>
          <w:w w:val="106"/>
          <w:sz w:val="23"/>
          <w:szCs w:val="23"/>
        </w:rPr>
        <w:t>Roberts to adjourn the meeting.</w:t>
      </w:r>
    </w:p>
    <w:p w14:paraId="72915749" w14:textId="77777777" w:rsidR="009134B5" w:rsidRPr="00CA3978" w:rsidRDefault="009134B5" w:rsidP="009134B5">
      <w:pPr>
        <w:pStyle w:val="Style"/>
        <w:shd w:val="clear" w:color="auto" w:fill="FFFFFF"/>
        <w:ind w:left="36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915587"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14:paraId="4CCE7C96" w14:textId="77777777" w:rsidR="009134B5" w:rsidRDefault="009134B5" w:rsidP="00915587">
      <w:pPr>
        <w:pStyle w:val="Style"/>
        <w:shd w:val="clear" w:color="auto" w:fill="FFFFFF"/>
        <w:ind w:left="1080" w:firstLine="36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915587"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</w:p>
    <w:p w14:paraId="288E6414" w14:textId="77777777" w:rsidR="009134B5" w:rsidRDefault="009134B5" w:rsidP="00915587">
      <w:pPr>
        <w:pStyle w:val="Style"/>
        <w:shd w:val="clear" w:color="auto" w:fill="FFFFFF"/>
        <w:ind w:left="720" w:firstLine="720"/>
        <w:rPr>
          <w:rFonts w:ascii="Arial" w:hAnsi="Arial" w:cs="Arial"/>
          <w:color w:val="030306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 xml:space="preserve">Absent: 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="00915587"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</w:p>
    <w:p w14:paraId="79A22815" w14:textId="77777777" w:rsidR="009134B5" w:rsidRPr="00CA3978" w:rsidRDefault="009134B5" w:rsidP="009134B5">
      <w:pPr>
        <w:pStyle w:val="Style"/>
        <w:shd w:val="clear" w:color="auto" w:fill="FFFFFF"/>
        <w:spacing w:after="120"/>
        <w:ind w:left="1080" w:firstLine="36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14:paraId="5CE89F25" w14:textId="50467800" w:rsidR="0038160E" w:rsidRPr="00852864" w:rsidRDefault="00915587" w:rsidP="0038160E">
      <w:pPr>
        <w:pStyle w:val="Style"/>
        <w:widowControl/>
        <w:shd w:val="clear" w:color="auto" w:fill="FFFFFF"/>
        <w:spacing w:after="120"/>
        <w:rPr>
          <w:rFonts w:ascii="Arial" w:hAnsi="Arial" w:cs="Arial"/>
          <w:b/>
          <w:color w:val="29282B"/>
          <w:w w:val="106"/>
          <w:szCs w:val="23"/>
        </w:rPr>
      </w:pPr>
      <w:r>
        <w:rPr>
          <w:rFonts w:ascii="Arial" w:hAnsi="Arial" w:cs="Arial"/>
          <w:b/>
          <w:color w:val="29282B"/>
          <w:w w:val="106"/>
          <w:szCs w:val="23"/>
        </w:rPr>
        <w:t xml:space="preserve">Meeting adjourned at </w:t>
      </w:r>
      <w:r w:rsidR="000873C5">
        <w:rPr>
          <w:rFonts w:ascii="Arial" w:hAnsi="Arial" w:cs="Arial"/>
          <w:b/>
          <w:color w:val="29282B"/>
          <w:w w:val="106"/>
          <w:szCs w:val="23"/>
        </w:rPr>
        <w:t>3:16</w:t>
      </w:r>
      <w:r>
        <w:rPr>
          <w:rFonts w:ascii="Arial" w:hAnsi="Arial" w:cs="Arial"/>
          <w:b/>
          <w:color w:val="29282B"/>
          <w:w w:val="106"/>
          <w:szCs w:val="23"/>
        </w:rPr>
        <w:t>pm.</w:t>
      </w:r>
    </w:p>
    <w:p w14:paraId="18EF0AE9" w14:textId="401D5D2E" w:rsidR="00915587" w:rsidRDefault="00915587" w:rsidP="000873C5">
      <w:pPr>
        <w:pStyle w:val="Style"/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6"/>
      </w:tblGrid>
      <w:tr w:rsidR="00915587" w14:paraId="523BA092" w14:textId="77777777" w:rsidTr="00BB2793">
        <w:tc>
          <w:tcPr>
            <w:tcW w:w="4822" w:type="dxa"/>
          </w:tcPr>
          <w:p w14:paraId="2582588D" w14:textId="1AEB513B" w:rsidR="00915587" w:rsidRDefault="000873C5" w:rsidP="00BB2793">
            <w:pPr>
              <w:pStyle w:val="Style"/>
              <w:spacing w:before="120" w:after="120" w:line="25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Marchelle Hall, District Secretary</w:t>
            </w:r>
            <w:r w:rsidR="009155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D</w:t>
            </w:r>
            <w:r w:rsidR="00F26008">
              <w:rPr>
                <w:rFonts w:ascii="Arial" w:hAnsi="Arial" w:cs="Arial"/>
                <w:sz w:val="20"/>
                <w:szCs w:val="20"/>
              </w:rPr>
              <w:t>ate</w:t>
            </w:r>
            <w:r w:rsidR="0091558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822" w:type="dxa"/>
          </w:tcPr>
          <w:p w14:paraId="148BCCC7" w14:textId="4EB80778" w:rsidR="00915587" w:rsidRDefault="000873C5" w:rsidP="00915587">
            <w:pPr>
              <w:pStyle w:val="Style"/>
              <w:spacing w:before="120" w:after="120" w:line="25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Paula Deel, President                </w:t>
            </w:r>
            <w:r w:rsidR="00915587">
              <w:rPr>
                <w:rFonts w:ascii="Arial" w:hAnsi="Arial" w:cs="Arial"/>
                <w:sz w:val="20"/>
                <w:szCs w:val="20"/>
              </w:rPr>
              <w:t xml:space="preserve">  Date</w:t>
            </w:r>
          </w:p>
        </w:tc>
      </w:tr>
    </w:tbl>
    <w:p w14:paraId="548BD64E" w14:textId="77777777" w:rsidR="00915587" w:rsidRDefault="00915587" w:rsidP="00F85408">
      <w:pPr>
        <w:pStyle w:val="Style"/>
        <w:shd w:val="clear" w:color="auto" w:fill="FFFFFF"/>
        <w:spacing w:after="120"/>
        <w:ind w:left="364"/>
        <w:rPr>
          <w:rFonts w:ascii="Arial" w:hAnsi="Arial" w:cs="Arial"/>
          <w:sz w:val="20"/>
          <w:szCs w:val="20"/>
        </w:rPr>
      </w:pPr>
    </w:p>
    <w:sectPr w:rsidR="00915587" w:rsidSect="00240208">
      <w:footerReference w:type="default" r:id="rId7"/>
      <w:type w:val="continuous"/>
      <w:pgSz w:w="12240" w:h="15840"/>
      <w:pgMar w:top="1008" w:right="1008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6ECC" w14:textId="77777777" w:rsidR="004658EE" w:rsidRDefault="004658EE" w:rsidP="00D70D01">
      <w:pPr>
        <w:spacing w:after="0" w:line="240" w:lineRule="auto"/>
      </w:pPr>
      <w:r>
        <w:separator/>
      </w:r>
    </w:p>
  </w:endnote>
  <w:endnote w:type="continuationSeparator" w:id="0">
    <w:p w14:paraId="23C38243" w14:textId="77777777" w:rsidR="004658EE" w:rsidRDefault="004658EE" w:rsidP="00D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6EBF" w14:textId="39FF9CD7" w:rsidR="00D70D01" w:rsidRDefault="00613B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Caps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CC211A">
      <w:rPr>
        <w:rFonts w:asciiTheme="majorHAnsi" w:eastAsiaTheme="majorEastAsia" w:hAnsiTheme="majorHAnsi" w:cstheme="majorBidi"/>
        <w:noProof/>
      </w:rPr>
      <w:t>2024 01 05 Draft Minutes (Special Meeting)</w:t>
    </w:r>
    <w:r>
      <w:rPr>
        <w:rFonts w:asciiTheme="majorHAnsi" w:eastAsiaTheme="majorEastAsia" w:hAnsiTheme="majorHAnsi" w:cstheme="majorBidi"/>
      </w:rPr>
      <w:fldChar w:fldCharType="end"/>
    </w:r>
    <w:r w:rsidR="00944213">
      <w:rPr>
        <w:rFonts w:asciiTheme="majorHAnsi" w:eastAsiaTheme="majorEastAsia" w:hAnsiTheme="majorHAnsi" w:cstheme="majorBidi"/>
      </w:rPr>
      <w:tab/>
    </w:r>
    <w:r w:rsidR="00D70D01">
      <w:rPr>
        <w:rFonts w:asciiTheme="majorHAnsi" w:eastAsiaTheme="majorEastAsia" w:hAnsiTheme="majorHAnsi" w:cstheme="majorBidi"/>
      </w:rPr>
      <w:ptab w:relativeTo="margin" w:alignment="right" w:leader="none"/>
    </w:r>
    <w:r w:rsidR="00D70D01">
      <w:rPr>
        <w:rFonts w:asciiTheme="majorHAnsi" w:eastAsiaTheme="majorEastAsia" w:hAnsiTheme="majorHAnsi" w:cstheme="majorBidi"/>
      </w:rPr>
      <w:t xml:space="preserve">Page </w:t>
    </w:r>
    <w:r w:rsidR="00D70D01">
      <w:fldChar w:fldCharType="begin"/>
    </w:r>
    <w:r w:rsidR="00D70D01">
      <w:instrText xml:space="preserve"> PAGE   \* MERGEFORMAT </w:instrText>
    </w:r>
    <w:r w:rsidR="00D70D01">
      <w:fldChar w:fldCharType="separate"/>
    </w:r>
    <w:r w:rsidR="003A1A04" w:rsidRPr="003A1A04">
      <w:rPr>
        <w:rFonts w:asciiTheme="majorHAnsi" w:eastAsiaTheme="majorEastAsia" w:hAnsiTheme="majorHAnsi" w:cstheme="majorBidi"/>
        <w:noProof/>
      </w:rPr>
      <w:t>6</w:t>
    </w:r>
    <w:r w:rsidR="00D70D01">
      <w:rPr>
        <w:rFonts w:asciiTheme="majorHAnsi" w:eastAsiaTheme="majorEastAsia" w:hAnsiTheme="majorHAnsi" w:cstheme="majorBidi"/>
        <w:noProof/>
      </w:rPr>
      <w:fldChar w:fldCharType="end"/>
    </w:r>
  </w:p>
  <w:p w14:paraId="10E87885" w14:textId="77777777" w:rsidR="00D70D01" w:rsidRDefault="00D7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4934" w14:textId="77777777" w:rsidR="004658EE" w:rsidRDefault="004658EE" w:rsidP="00D70D01">
      <w:pPr>
        <w:spacing w:after="0" w:line="240" w:lineRule="auto"/>
      </w:pPr>
      <w:r>
        <w:separator/>
      </w:r>
    </w:p>
  </w:footnote>
  <w:footnote w:type="continuationSeparator" w:id="0">
    <w:p w14:paraId="3BDF35E2" w14:textId="77777777" w:rsidR="004658EE" w:rsidRDefault="004658EE" w:rsidP="00D7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769"/>
    <w:multiLevelType w:val="hybridMultilevel"/>
    <w:tmpl w:val="D0A49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A04"/>
    <w:multiLevelType w:val="hybridMultilevel"/>
    <w:tmpl w:val="0F4AE4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35F4A"/>
    <w:multiLevelType w:val="hybridMultilevel"/>
    <w:tmpl w:val="CBD0777A"/>
    <w:lvl w:ilvl="0" w:tplc="FD4C07A0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43D16"/>
    <w:multiLevelType w:val="hybridMultilevel"/>
    <w:tmpl w:val="B1A217A0"/>
    <w:lvl w:ilvl="0" w:tplc="86EA5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303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0C28"/>
    <w:multiLevelType w:val="singleLevel"/>
    <w:tmpl w:val="010A21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5" w15:restartNumberingAfterBreak="0">
    <w:nsid w:val="2DC52D62"/>
    <w:multiLevelType w:val="hybridMultilevel"/>
    <w:tmpl w:val="A3E2A2A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1497"/>
    <w:multiLevelType w:val="hybridMultilevel"/>
    <w:tmpl w:val="38547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356AF8"/>
    <w:multiLevelType w:val="hybridMultilevel"/>
    <w:tmpl w:val="CFEAE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D44"/>
    <w:multiLevelType w:val="hybridMultilevel"/>
    <w:tmpl w:val="A7B076D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A6C7282"/>
    <w:multiLevelType w:val="hybridMultilevel"/>
    <w:tmpl w:val="8D625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91296"/>
    <w:multiLevelType w:val="hybridMultilevel"/>
    <w:tmpl w:val="D34A7508"/>
    <w:lvl w:ilvl="0" w:tplc="A10E1E3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41F2746"/>
    <w:multiLevelType w:val="hybridMultilevel"/>
    <w:tmpl w:val="A872B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E036F"/>
    <w:multiLevelType w:val="hybridMultilevel"/>
    <w:tmpl w:val="6142996C"/>
    <w:lvl w:ilvl="0" w:tplc="1A381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E7556"/>
    <w:multiLevelType w:val="hybridMultilevel"/>
    <w:tmpl w:val="4D0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4768"/>
    <w:multiLevelType w:val="hybridMultilevel"/>
    <w:tmpl w:val="3DA434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901F51"/>
    <w:multiLevelType w:val="hybridMultilevel"/>
    <w:tmpl w:val="6F10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476E6"/>
    <w:multiLevelType w:val="hybridMultilevel"/>
    <w:tmpl w:val="6900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A28B2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756B"/>
    <w:multiLevelType w:val="hybridMultilevel"/>
    <w:tmpl w:val="97D088F8"/>
    <w:lvl w:ilvl="0" w:tplc="6292D83A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505D7D"/>
    <w:multiLevelType w:val="hybridMultilevel"/>
    <w:tmpl w:val="DE98F382"/>
    <w:lvl w:ilvl="0" w:tplc="5E5C64FC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E943C7"/>
    <w:multiLevelType w:val="singleLevel"/>
    <w:tmpl w:val="F6DE485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29282B"/>
      </w:rPr>
    </w:lvl>
  </w:abstractNum>
  <w:abstractNum w:abstractNumId="20" w15:restartNumberingAfterBreak="0">
    <w:nsid w:val="61BB7F5F"/>
    <w:multiLevelType w:val="hybridMultilevel"/>
    <w:tmpl w:val="474CBF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E7694C"/>
    <w:multiLevelType w:val="hybridMultilevel"/>
    <w:tmpl w:val="BDC6CD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7B3A04"/>
    <w:multiLevelType w:val="hybridMultilevel"/>
    <w:tmpl w:val="BECAEB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BF2D05"/>
    <w:multiLevelType w:val="singleLevel"/>
    <w:tmpl w:val="B534F8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24" w15:restartNumberingAfterBreak="0">
    <w:nsid w:val="7F3B549F"/>
    <w:multiLevelType w:val="hybridMultilevel"/>
    <w:tmpl w:val="2BC8FF6A"/>
    <w:lvl w:ilvl="0" w:tplc="10DE7A6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899717">
    <w:abstractNumId w:val="19"/>
  </w:num>
  <w:num w:numId="2" w16cid:durableId="733046903">
    <w:abstractNumId w:val="4"/>
  </w:num>
  <w:num w:numId="3" w16cid:durableId="1301227670">
    <w:abstractNumId w:val="23"/>
  </w:num>
  <w:num w:numId="4" w16cid:durableId="1089883907">
    <w:abstractNumId w:val="5"/>
  </w:num>
  <w:num w:numId="5" w16cid:durableId="1489443059">
    <w:abstractNumId w:val="24"/>
  </w:num>
  <w:num w:numId="6" w16cid:durableId="1423842514">
    <w:abstractNumId w:val="6"/>
  </w:num>
  <w:num w:numId="7" w16cid:durableId="1745255332">
    <w:abstractNumId w:val="13"/>
  </w:num>
  <w:num w:numId="8" w16cid:durableId="123501097">
    <w:abstractNumId w:val="16"/>
  </w:num>
  <w:num w:numId="9" w16cid:durableId="1213351098">
    <w:abstractNumId w:val="1"/>
  </w:num>
  <w:num w:numId="10" w16cid:durableId="1417746059">
    <w:abstractNumId w:val="17"/>
  </w:num>
  <w:num w:numId="11" w16cid:durableId="637762622">
    <w:abstractNumId w:val="15"/>
  </w:num>
  <w:num w:numId="12" w16cid:durableId="1350373280">
    <w:abstractNumId w:val="18"/>
  </w:num>
  <w:num w:numId="13" w16cid:durableId="1704942736">
    <w:abstractNumId w:val="9"/>
  </w:num>
  <w:num w:numId="14" w16cid:durableId="1064330760">
    <w:abstractNumId w:val="22"/>
  </w:num>
  <w:num w:numId="15" w16cid:durableId="4792160">
    <w:abstractNumId w:val="14"/>
  </w:num>
  <w:num w:numId="16" w16cid:durableId="1697579842">
    <w:abstractNumId w:val="20"/>
  </w:num>
  <w:num w:numId="17" w16cid:durableId="1979800243">
    <w:abstractNumId w:val="21"/>
  </w:num>
  <w:num w:numId="18" w16cid:durableId="1401174094">
    <w:abstractNumId w:val="2"/>
  </w:num>
  <w:num w:numId="19" w16cid:durableId="1233930310">
    <w:abstractNumId w:val="7"/>
  </w:num>
  <w:num w:numId="20" w16cid:durableId="381028845">
    <w:abstractNumId w:val="10"/>
  </w:num>
  <w:num w:numId="21" w16cid:durableId="374040325">
    <w:abstractNumId w:val="0"/>
  </w:num>
  <w:num w:numId="22" w16cid:durableId="50542536">
    <w:abstractNumId w:val="11"/>
  </w:num>
  <w:num w:numId="23" w16cid:durableId="922225852">
    <w:abstractNumId w:val="8"/>
  </w:num>
  <w:num w:numId="24" w16cid:durableId="1918518333">
    <w:abstractNumId w:val="12"/>
  </w:num>
  <w:num w:numId="25" w16cid:durableId="631854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0A10"/>
    <w:rsid w:val="000016BE"/>
    <w:rsid w:val="00002D64"/>
    <w:rsid w:val="000102C1"/>
    <w:rsid w:val="00016744"/>
    <w:rsid w:val="00020D1C"/>
    <w:rsid w:val="000254AD"/>
    <w:rsid w:val="00026C16"/>
    <w:rsid w:val="00027E0E"/>
    <w:rsid w:val="000300BA"/>
    <w:rsid w:val="0003174A"/>
    <w:rsid w:val="00031953"/>
    <w:rsid w:val="00037B9A"/>
    <w:rsid w:val="000428F3"/>
    <w:rsid w:val="00056311"/>
    <w:rsid w:val="000568D5"/>
    <w:rsid w:val="00057FFC"/>
    <w:rsid w:val="0007576B"/>
    <w:rsid w:val="000873C5"/>
    <w:rsid w:val="00087CFB"/>
    <w:rsid w:val="0009505D"/>
    <w:rsid w:val="000A15B0"/>
    <w:rsid w:val="000A3A2E"/>
    <w:rsid w:val="000D260E"/>
    <w:rsid w:val="000D359F"/>
    <w:rsid w:val="000D5290"/>
    <w:rsid w:val="000D5E59"/>
    <w:rsid w:val="000D7FA3"/>
    <w:rsid w:val="000F1CC0"/>
    <w:rsid w:val="00101815"/>
    <w:rsid w:val="00103039"/>
    <w:rsid w:val="001042A6"/>
    <w:rsid w:val="00112F1F"/>
    <w:rsid w:val="00114A1E"/>
    <w:rsid w:val="00120878"/>
    <w:rsid w:val="00140924"/>
    <w:rsid w:val="00152050"/>
    <w:rsid w:val="001633FE"/>
    <w:rsid w:val="00175538"/>
    <w:rsid w:val="001768EE"/>
    <w:rsid w:val="00187DBF"/>
    <w:rsid w:val="0019127E"/>
    <w:rsid w:val="001B5A4E"/>
    <w:rsid w:val="001B71A9"/>
    <w:rsid w:val="001C2594"/>
    <w:rsid w:val="001D5B25"/>
    <w:rsid w:val="001E76AE"/>
    <w:rsid w:val="001F7D87"/>
    <w:rsid w:val="00215057"/>
    <w:rsid w:val="002164DF"/>
    <w:rsid w:val="002221C0"/>
    <w:rsid w:val="00223D62"/>
    <w:rsid w:val="00237398"/>
    <w:rsid w:val="00240208"/>
    <w:rsid w:val="00241FC5"/>
    <w:rsid w:val="00243B47"/>
    <w:rsid w:val="00246A12"/>
    <w:rsid w:val="00251BAD"/>
    <w:rsid w:val="0025396F"/>
    <w:rsid w:val="002917FA"/>
    <w:rsid w:val="0029588D"/>
    <w:rsid w:val="002A3CB6"/>
    <w:rsid w:val="002A4D70"/>
    <w:rsid w:val="002B2C9D"/>
    <w:rsid w:val="002D3CF6"/>
    <w:rsid w:val="002D43B1"/>
    <w:rsid w:val="002D537F"/>
    <w:rsid w:val="002F48B7"/>
    <w:rsid w:val="002F5029"/>
    <w:rsid w:val="00305694"/>
    <w:rsid w:val="00317F73"/>
    <w:rsid w:val="003228FE"/>
    <w:rsid w:val="00322C27"/>
    <w:rsid w:val="00336677"/>
    <w:rsid w:val="0034055C"/>
    <w:rsid w:val="00345FB3"/>
    <w:rsid w:val="00362509"/>
    <w:rsid w:val="00367318"/>
    <w:rsid w:val="00380CA4"/>
    <w:rsid w:val="0038160E"/>
    <w:rsid w:val="00381BCD"/>
    <w:rsid w:val="0039449A"/>
    <w:rsid w:val="003965CB"/>
    <w:rsid w:val="003968DD"/>
    <w:rsid w:val="003A1A04"/>
    <w:rsid w:val="003A77F1"/>
    <w:rsid w:val="003A7E6F"/>
    <w:rsid w:val="003C1E3B"/>
    <w:rsid w:val="003C3AEC"/>
    <w:rsid w:val="003C5386"/>
    <w:rsid w:val="003C666F"/>
    <w:rsid w:val="003C7B11"/>
    <w:rsid w:val="003D39C1"/>
    <w:rsid w:val="003E2941"/>
    <w:rsid w:val="00400765"/>
    <w:rsid w:val="0040664B"/>
    <w:rsid w:val="0041606C"/>
    <w:rsid w:val="004246A2"/>
    <w:rsid w:val="004658EE"/>
    <w:rsid w:val="00476224"/>
    <w:rsid w:val="00481481"/>
    <w:rsid w:val="00484E8C"/>
    <w:rsid w:val="00491084"/>
    <w:rsid w:val="00493D3E"/>
    <w:rsid w:val="004974FE"/>
    <w:rsid w:val="004A33E6"/>
    <w:rsid w:val="004A763A"/>
    <w:rsid w:val="004B51C4"/>
    <w:rsid w:val="004B53C0"/>
    <w:rsid w:val="004C1ACC"/>
    <w:rsid w:val="004D3ACF"/>
    <w:rsid w:val="004D586A"/>
    <w:rsid w:val="004D69C0"/>
    <w:rsid w:val="004E30AB"/>
    <w:rsid w:val="004F2E9B"/>
    <w:rsid w:val="00500FC9"/>
    <w:rsid w:val="0050181E"/>
    <w:rsid w:val="0050728A"/>
    <w:rsid w:val="005162AE"/>
    <w:rsid w:val="00517BAB"/>
    <w:rsid w:val="00533FC9"/>
    <w:rsid w:val="00535AE2"/>
    <w:rsid w:val="00541E62"/>
    <w:rsid w:val="005552D2"/>
    <w:rsid w:val="00563BA8"/>
    <w:rsid w:val="00576E8A"/>
    <w:rsid w:val="00577860"/>
    <w:rsid w:val="00582BE8"/>
    <w:rsid w:val="005869E7"/>
    <w:rsid w:val="0058739D"/>
    <w:rsid w:val="00593F3E"/>
    <w:rsid w:val="00597D38"/>
    <w:rsid w:val="005B44AE"/>
    <w:rsid w:val="005B61C7"/>
    <w:rsid w:val="005C3C59"/>
    <w:rsid w:val="005D0417"/>
    <w:rsid w:val="005D3F38"/>
    <w:rsid w:val="005E604D"/>
    <w:rsid w:val="005F211F"/>
    <w:rsid w:val="006049A4"/>
    <w:rsid w:val="0060656A"/>
    <w:rsid w:val="00613B0F"/>
    <w:rsid w:val="00630A37"/>
    <w:rsid w:val="00633B70"/>
    <w:rsid w:val="00642E3D"/>
    <w:rsid w:val="0065512E"/>
    <w:rsid w:val="0065525E"/>
    <w:rsid w:val="0065659A"/>
    <w:rsid w:val="00665CEC"/>
    <w:rsid w:val="00697877"/>
    <w:rsid w:val="006A5B23"/>
    <w:rsid w:val="006B7878"/>
    <w:rsid w:val="006C0024"/>
    <w:rsid w:val="006C6877"/>
    <w:rsid w:val="006D2B62"/>
    <w:rsid w:val="006E0B07"/>
    <w:rsid w:val="006E16C6"/>
    <w:rsid w:val="006F69DF"/>
    <w:rsid w:val="007104FB"/>
    <w:rsid w:val="00715421"/>
    <w:rsid w:val="00722CF3"/>
    <w:rsid w:val="007258A0"/>
    <w:rsid w:val="00726B25"/>
    <w:rsid w:val="00727CCE"/>
    <w:rsid w:val="0073007D"/>
    <w:rsid w:val="007368E9"/>
    <w:rsid w:val="00752B50"/>
    <w:rsid w:val="00762E8C"/>
    <w:rsid w:val="00767588"/>
    <w:rsid w:val="007776EF"/>
    <w:rsid w:val="007846AF"/>
    <w:rsid w:val="007A29B0"/>
    <w:rsid w:val="007A4EE1"/>
    <w:rsid w:val="007A7EE5"/>
    <w:rsid w:val="007D0852"/>
    <w:rsid w:val="007D1CEF"/>
    <w:rsid w:val="007D5234"/>
    <w:rsid w:val="007D7960"/>
    <w:rsid w:val="007E130B"/>
    <w:rsid w:val="0081342E"/>
    <w:rsid w:val="00815BA1"/>
    <w:rsid w:val="008160BB"/>
    <w:rsid w:val="00822688"/>
    <w:rsid w:val="00823EF2"/>
    <w:rsid w:val="00825D98"/>
    <w:rsid w:val="00832DE3"/>
    <w:rsid w:val="0083411D"/>
    <w:rsid w:val="00837D40"/>
    <w:rsid w:val="00844DA6"/>
    <w:rsid w:val="00844DE1"/>
    <w:rsid w:val="00851C19"/>
    <w:rsid w:val="00852864"/>
    <w:rsid w:val="00857602"/>
    <w:rsid w:val="00875659"/>
    <w:rsid w:val="008812F7"/>
    <w:rsid w:val="00886693"/>
    <w:rsid w:val="00887878"/>
    <w:rsid w:val="00887AC1"/>
    <w:rsid w:val="00890CBA"/>
    <w:rsid w:val="00891684"/>
    <w:rsid w:val="00893E79"/>
    <w:rsid w:val="00894EE9"/>
    <w:rsid w:val="008A7557"/>
    <w:rsid w:val="008A7CF9"/>
    <w:rsid w:val="008B1192"/>
    <w:rsid w:val="008B1AC2"/>
    <w:rsid w:val="008B6099"/>
    <w:rsid w:val="008C39D3"/>
    <w:rsid w:val="008C3D2D"/>
    <w:rsid w:val="008D685E"/>
    <w:rsid w:val="008D68F7"/>
    <w:rsid w:val="008F17D2"/>
    <w:rsid w:val="008F36DD"/>
    <w:rsid w:val="00904ACB"/>
    <w:rsid w:val="009134B5"/>
    <w:rsid w:val="00915587"/>
    <w:rsid w:val="009159FC"/>
    <w:rsid w:val="009302E6"/>
    <w:rsid w:val="00940338"/>
    <w:rsid w:val="00944213"/>
    <w:rsid w:val="00951608"/>
    <w:rsid w:val="00953F2F"/>
    <w:rsid w:val="00957780"/>
    <w:rsid w:val="0096628F"/>
    <w:rsid w:val="00967220"/>
    <w:rsid w:val="00975A7D"/>
    <w:rsid w:val="009824AC"/>
    <w:rsid w:val="0098414C"/>
    <w:rsid w:val="009B581B"/>
    <w:rsid w:val="009C3916"/>
    <w:rsid w:val="009C5569"/>
    <w:rsid w:val="009D5E7D"/>
    <w:rsid w:val="009D7D40"/>
    <w:rsid w:val="009E3170"/>
    <w:rsid w:val="009F0EF1"/>
    <w:rsid w:val="009F725F"/>
    <w:rsid w:val="00A00310"/>
    <w:rsid w:val="00A24759"/>
    <w:rsid w:val="00A26C1C"/>
    <w:rsid w:val="00A27E4E"/>
    <w:rsid w:val="00A32420"/>
    <w:rsid w:val="00A3529F"/>
    <w:rsid w:val="00A37A88"/>
    <w:rsid w:val="00A43EE4"/>
    <w:rsid w:val="00A46464"/>
    <w:rsid w:val="00A50525"/>
    <w:rsid w:val="00A567D1"/>
    <w:rsid w:val="00A63815"/>
    <w:rsid w:val="00A668B2"/>
    <w:rsid w:val="00A7058D"/>
    <w:rsid w:val="00A74F45"/>
    <w:rsid w:val="00A8207C"/>
    <w:rsid w:val="00A9454C"/>
    <w:rsid w:val="00AA39FB"/>
    <w:rsid w:val="00AA7EEF"/>
    <w:rsid w:val="00AB43A2"/>
    <w:rsid w:val="00AB4B13"/>
    <w:rsid w:val="00AB74B2"/>
    <w:rsid w:val="00AC329D"/>
    <w:rsid w:val="00AD1BEB"/>
    <w:rsid w:val="00AD234D"/>
    <w:rsid w:val="00AD5E94"/>
    <w:rsid w:val="00AE5306"/>
    <w:rsid w:val="00AF7BEB"/>
    <w:rsid w:val="00B11634"/>
    <w:rsid w:val="00B16663"/>
    <w:rsid w:val="00B16DE3"/>
    <w:rsid w:val="00B1776C"/>
    <w:rsid w:val="00B179C3"/>
    <w:rsid w:val="00B24D58"/>
    <w:rsid w:val="00B25793"/>
    <w:rsid w:val="00B25C17"/>
    <w:rsid w:val="00B35662"/>
    <w:rsid w:val="00B4084B"/>
    <w:rsid w:val="00B50144"/>
    <w:rsid w:val="00B50174"/>
    <w:rsid w:val="00B50E4B"/>
    <w:rsid w:val="00B56C91"/>
    <w:rsid w:val="00B57110"/>
    <w:rsid w:val="00B70FBA"/>
    <w:rsid w:val="00B7648D"/>
    <w:rsid w:val="00BA0336"/>
    <w:rsid w:val="00BB068A"/>
    <w:rsid w:val="00BC43CA"/>
    <w:rsid w:val="00BD63B1"/>
    <w:rsid w:val="00BE23C3"/>
    <w:rsid w:val="00C0598C"/>
    <w:rsid w:val="00C12C1E"/>
    <w:rsid w:val="00C144D9"/>
    <w:rsid w:val="00C379BC"/>
    <w:rsid w:val="00C64D92"/>
    <w:rsid w:val="00C722A5"/>
    <w:rsid w:val="00C737B8"/>
    <w:rsid w:val="00C90042"/>
    <w:rsid w:val="00C971B8"/>
    <w:rsid w:val="00CB0901"/>
    <w:rsid w:val="00CB36DA"/>
    <w:rsid w:val="00CB6A41"/>
    <w:rsid w:val="00CC01BA"/>
    <w:rsid w:val="00CC211A"/>
    <w:rsid w:val="00CD4519"/>
    <w:rsid w:val="00CD4D10"/>
    <w:rsid w:val="00CD5F12"/>
    <w:rsid w:val="00CE030C"/>
    <w:rsid w:val="00CE2448"/>
    <w:rsid w:val="00CE31AC"/>
    <w:rsid w:val="00CE3D5F"/>
    <w:rsid w:val="00CE4EC3"/>
    <w:rsid w:val="00CE7936"/>
    <w:rsid w:val="00CF2A7F"/>
    <w:rsid w:val="00CF351F"/>
    <w:rsid w:val="00CF46F5"/>
    <w:rsid w:val="00D03249"/>
    <w:rsid w:val="00D04BDC"/>
    <w:rsid w:val="00D0542D"/>
    <w:rsid w:val="00D11926"/>
    <w:rsid w:val="00D11929"/>
    <w:rsid w:val="00D11F7D"/>
    <w:rsid w:val="00D24454"/>
    <w:rsid w:val="00D50AC4"/>
    <w:rsid w:val="00D556BD"/>
    <w:rsid w:val="00D5790B"/>
    <w:rsid w:val="00D70D01"/>
    <w:rsid w:val="00D70FD6"/>
    <w:rsid w:val="00D90EAA"/>
    <w:rsid w:val="00D94F7C"/>
    <w:rsid w:val="00DA2FF2"/>
    <w:rsid w:val="00DD65AB"/>
    <w:rsid w:val="00DE32D9"/>
    <w:rsid w:val="00DF1672"/>
    <w:rsid w:val="00DF55B5"/>
    <w:rsid w:val="00DF62AA"/>
    <w:rsid w:val="00E0623A"/>
    <w:rsid w:val="00E17F8A"/>
    <w:rsid w:val="00E27CE0"/>
    <w:rsid w:val="00E34379"/>
    <w:rsid w:val="00E37C87"/>
    <w:rsid w:val="00E408E8"/>
    <w:rsid w:val="00E670DE"/>
    <w:rsid w:val="00E7248E"/>
    <w:rsid w:val="00E76160"/>
    <w:rsid w:val="00E8139F"/>
    <w:rsid w:val="00E866CE"/>
    <w:rsid w:val="00E905E5"/>
    <w:rsid w:val="00EA22DF"/>
    <w:rsid w:val="00EA3C2B"/>
    <w:rsid w:val="00EA684A"/>
    <w:rsid w:val="00EC29CB"/>
    <w:rsid w:val="00EC2F8E"/>
    <w:rsid w:val="00ED2631"/>
    <w:rsid w:val="00ED26C1"/>
    <w:rsid w:val="00ED3B32"/>
    <w:rsid w:val="00EE25AF"/>
    <w:rsid w:val="00EF0A67"/>
    <w:rsid w:val="00EF4147"/>
    <w:rsid w:val="00F00F59"/>
    <w:rsid w:val="00F04F1B"/>
    <w:rsid w:val="00F15914"/>
    <w:rsid w:val="00F2065B"/>
    <w:rsid w:val="00F26008"/>
    <w:rsid w:val="00F34E75"/>
    <w:rsid w:val="00F35126"/>
    <w:rsid w:val="00F370A7"/>
    <w:rsid w:val="00F44DF5"/>
    <w:rsid w:val="00F55ECE"/>
    <w:rsid w:val="00F563D3"/>
    <w:rsid w:val="00F56C3F"/>
    <w:rsid w:val="00F638CC"/>
    <w:rsid w:val="00F67B2E"/>
    <w:rsid w:val="00F81AD0"/>
    <w:rsid w:val="00F81CAB"/>
    <w:rsid w:val="00F84836"/>
    <w:rsid w:val="00F85408"/>
    <w:rsid w:val="00F85B2B"/>
    <w:rsid w:val="00F90238"/>
    <w:rsid w:val="00F935DC"/>
    <w:rsid w:val="00FA0BA2"/>
    <w:rsid w:val="00FA0DF1"/>
    <w:rsid w:val="00FB0AA8"/>
    <w:rsid w:val="00FB76DA"/>
    <w:rsid w:val="00FC23F5"/>
    <w:rsid w:val="00FE01F8"/>
    <w:rsid w:val="00FE58DE"/>
    <w:rsid w:val="00FE6ADC"/>
    <w:rsid w:val="00FE7330"/>
    <w:rsid w:val="00FF1355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FC4CF"/>
  <w14:defaultImageDpi w14:val="0"/>
  <w15:docId w15:val="{947E4916-94A9-4CCF-9B55-88EA5B0B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01"/>
  </w:style>
  <w:style w:type="paragraph" w:styleId="Footer">
    <w:name w:val="footer"/>
    <w:basedOn w:val="Normal"/>
    <w:link w:val="Foot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01"/>
  </w:style>
  <w:style w:type="table" w:styleId="TableGrid">
    <w:name w:val="Table Grid"/>
    <w:basedOn w:val="TableNormal"/>
    <w:uiPriority w:val="59"/>
    <w:rsid w:val="007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685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1"/>
    <w:qFormat/>
    <w:rsid w:val="00CE0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General Manager</cp:lastModifiedBy>
  <cp:revision>5</cp:revision>
  <cp:lastPrinted>2024-01-11T22:25:00Z</cp:lastPrinted>
  <dcterms:created xsi:type="dcterms:W3CDTF">2024-01-11T21:51:00Z</dcterms:created>
  <dcterms:modified xsi:type="dcterms:W3CDTF">2024-01-11T22:25:00Z</dcterms:modified>
</cp:coreProperties>
</file>